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cs="宋体"/>
          <w:sz w:val="36"/>
          <w:szCs w:val="36"/>
        </w:rPr>
      </w:pPr>
    </w:p>
    <w:p>
      <w:pPr>
        <w:spacing w:line="480" w:lineRule="exact"/>
        <w:jc w:val="center"/>
        <w:rPr>
          <w:rFonts w:hint="eastAsia" w:cs="宋体"/>
          <w:sz w:val="36"/>
          <w:szCs w:val="36"/>
        </w:rPr>
      </w:pPr>
      <w:bookmarkStart w:id="0" w:name="_GoBack"/>
      <w:bookmarkEnd w:id="0"/>
      <w:r>
        <w:rPr>
          <w:rFonts w:hint="eastAsia" w:cs="宋体"/>
          <w:sz w:val="36"/>
          <w:szCs w:val="36"/>
        </w:rPr>
        <w:t>中国</w:t>
      </w:r>
      <w:r>
        <w:rPr>
          <w:sz w:val="36"/>
          <w:szCs w:val="36"/>
        </w:rPr>
        <w:t>—</w:t>
      </w:r>
      <w:r>
        <w:rPr>
          <w:rFonts w:hint="eastAsia" w:cs="宋体"/>
          <w:sz w:val="36"/>
          <w:szCs w:val="36"/>
          <w:lang w:eastAsia="zh-CN"/>
        </w:rPr>
        <w:t>阿拉伯国家</w:t>
      </w:r>
      <w:r>
        <w:rPr>
          <w:rFonts w:hint="eastAsia" w:cs="宋体"/>
          <w:sz w:val="36"/>
          <w:szCs w:val="36"/>
        </w:rPr>
        <w:t>技术转移与创新合作大会</w:t>
      </w:r>
    </w:p>
    <w:p>
      <w:pPr>
        <w:spacing w:line="480" w:lineRule="exact"/>
        <w:jc w:val="center"/>
        <w:rPr>
          <w:rFonts w:hint="eastAsia" w:cs="宋体"/>
          <w:sz w:val="36"/>
          <w:szCs w:val="36"/>
        </w:rPr>
      </w:pPr>
      <w:r>
        <w:rPr>
          <w:rFonts w:hint="eastAsia" w:cs="宋体"/>
          <w:sz w:val="36"/>
          <w:szCs w:val="36"/>
        </w:rPr>
        <w:t>参会</w:t>
      </w:r>
      <w:r>
        <w:rPr>
          <w:rFonts w:hint="eastAsia" w:cs="宋体"/>
          <w:sz w:val="36"/>
          <w:szCs w:val="36"/>
          <w:lang w:eastAsia="zh-CN"/>
        </w:rPr>
        <w:t>嘉宾</w:t>
      </w:r>
      <w:r>
        <w:rPr>
          <w:rFonts w:hint="eastAsia" w:cs="宋体"/>
          <w:sz w:val="36"/>
          <w:szCs w:val="36"/>
        </w:rPr>
        <w:t>报名表</w:t>
      </w:r>
    </w:p>
    <w:p>
      <w:pPr>
        <w:rPr>
          <w:rFonts w:hint="eastAsia" w:ascii="仿宋_GB2312" w:hAnsi="仿宋" w:eastAsia="仿宋_GB2312" w:cs="仿宋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>*</w:t>
      </w:r>
      <w:r>
        <w:rPr>
          <w:rFonts w:hint="eastAsia" w:ascii="仿宋_GB2312" w:hAnsi="仿宋" w:eastAsia="仿宋_GB2312" w:cs="仿宋"/>
          <w:sz w:val="28"/>
          <w:szCs w:val="28"/>
        </w:rPr>
        <w:t>单位名称（盖章）：                           （*为必填）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</w:t>
      </w:r>
    </w:p>
    <w:tbl>
      <w:tblPr>
        <w:tblStyle w:val="3"/>
        <w:tblW w:w="933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23"/>
        <w:gridCol w:w="482"/>
        <w:gridCol w:w="620"/>
        <w:gridCol w:w="32"/>
        <w:gridCol w:w="850"/>
        <w:gridCol w:w="1269"/>
        <w:gridCol w:w="149"/>
        <w:gridCol w:w="283"/>
        <w:gridCol w:w="1134"/>
        <w:gridCol w:w="284"/>
        <w:gridCol w:w="992"/>
        <w:gridCol w:w="203"/>
        <w:gridCol w:w="13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4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基本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信息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*单位类型</w:t>
            </w:r>
          </w:p>
        </w:tc>
        <w:tc>
          <w:tcPr>
            <w:tcW w:w="656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8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*联系人</w:t>
            </w:r>
          </w:p>
        </w:tc>
        <w:tc>
          <w:tcPr>
            <w:tcW w:w="15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*职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务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/职称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*手机</w:t>
            </w:r>
          </w:p>
        </w:tc>
        <w:tc>
          <w:tcPr>
            <w:tcW w:w="15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8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*固定电话</w:t>
            </w:r>
          </w:p>
        </w:tc>
        <w:tc>
          <w:tcPr>
            <w:tcW w:w="15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*传真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*邮箱</w:t>
            </w:r>
          </w:p>
        </w:tc>
        <w:tc>
          <w:tcPr>
            <w:tcW w:w="15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84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所属领域</w:t>
            </w:r>
          </w:p>
        </w:tc>
        <w:tc>
          <w:tcPr>
            <w:tcW w:w="150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通信地址</w:t>
            </w:r>
          </w:p>
        </w:tc>
        <w:tc>
          <w:tcPr>
            <w:tcW w:w="397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845" w:type="dxa"/>
            <w:vMerge w:val="restart"/>
            <w:tcBorders>
              <w:top w:val="single" w:color="auto" w:sz="4" w:space="0"/>
            </w:tcBorders>
            <w:shd w:val="clear" w:color="auto" w:fill="E0E0E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参会代表</w:t>
            </w:r>
          </w:p>
        </w:tc>
        <w:tc>
          <w:tcPr>
            <w:tcW w:w="82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序号</w:t>
            </w:r>
          </w:p>
        </w:tc>
        <w:tc>
          <w:tcPr>
            <w:tcW w:w="113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*姓名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*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*职务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/职称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*联系电话</w:t>
            </w:r>
          </w:p>
        </w:tc>
        <w:tc>
          <w:tcPr>
            <w:tcW w:w="147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*身份证号</w:t>
            </w:r>
          </w:p>
        </w:tc>
        <w:tc>
          <w:tcPr>
            <w:tcW w:w="1365" w:type="dxa"/>
            <w:tcBorders>
              <w:left w:val="single" w:color="auto" w:sz="4" w:space="0"/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*参加活动（编号）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845" w:type="dxa"/>
            <w:vMerge w:val="continue"/>
            <w:shd w:val="clear" w:color="auto" w:fill="E0E0E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0E0E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845" w:type="dxa"/>
            <w:vMerge w:val="continue"/>
            <w:shd w:val="clear" w:color="auto" w:fill="E0E0E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0E0E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845" w:type="dxa"/>
            <w:vMerge w:val="continue"/>
            <w:shd w:val="clear" w:color="auto" w:fill="E0E0E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0E0E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9331" w:type="dxa"/>
            <w:gridSpan w:val="14"/>
            <w:shd w:val="clear" w:color="auto" w:fill="E0E0E0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备注：随表格附上参会代表近期免冠彩色证件照，白底，像素320*240，大小限50k-500k范围内，格式为“jpg”；请正确填写身份证信息，如信息有误将无法通过中国—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阿拉伯国家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博览会办证及安保审核系统。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84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大会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</w:rPr>
              <w:t>活动</w:t>
            </w:r>
          </w:p>
        </w:tc>
        <w:tc>
          <w:tcPr>
            <w:tcW w:w="4076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活动名称</w:t>
            </w:r>
          </w:p>
        </w:tc>
        <w:tc>
          <w:tcPr>
            <w:tcW w:w="185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活动时间</w:t>
            </w:r>
          </w:p>
        </w:tc>
        <w:tc>
          <w:tcPr>
            <w:tcW w:w="256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活动地点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845" w:type="dxa"/>
            <w:vMerge w:val="continue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4076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中国-阿拉伯国家技术转移与创新合作大会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utoSpaceDE/>
              <w:autoSpaceDN/>
              <w:adjustRightInd/>
              <w:spacing w:beforeLines="0" w:afterLines="0" w:line="480" w:lineRule="exact"/>
              <w:jc w:val="left"/>
              <w:rPr>
                <w:rFonts w:hint="eastAsia" w:ascii="仿宋_GB2312" w:hAnsi="仿宋" w:eastAsia="仿宋_GB2312" w:cs="仿宋"/>
                <w:color w:val="auto"/>
              </w:rPr>
            </w:pPr>
            <w:r>
              <w:rPr>
                <w:rFonts w:hint="eastAsia" w:ascii="仿宋_GB2312" w:hAnsi="仿宋" w:eastAsia="仿宋_GB2312" w:cs="仿宋"/>
                <w:color w:val="auto"/>
              </w:rPr>
              <w:t>9月</w:t>
            </w:r>
            <w:r>
              <w:rPr>
                <w:rFonts w:hint="eastAsia" w:ascii="仿宋_GB2312" w:hAnsi="仿宋" w:eastAsia="仿宋_GB2312" w:cs="仿宋"/>
                <w:color w:val="auto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"/>
                <w:color w:val="auto"/>
              </w:rPr>
              <w:t>日</w:t>
            </w:r>
          </w:p>
          <w:p>
            <w:pPr>
              <w:pStyle w:val="4"/>
              <w:autoSpaceDE/>
              <w:autoSpaceDN/>
              <w:adjustRightInd/>
              <w:spacing w:beforeLines="0" w:afterLines="0" w:line="480" w:lineRule="exact"/>
              <w:jc w:val="left"/>
              <w:rPr>
                <w:rFonts w:hint="eastAsia" w:ascii="仿宋_GB2312" w:hAnsi="仿宋" w:eastAsia="仿宋_GB2312" w:cs="仿宋"/>
                <w:color w:val="auto"/>
              </w:rPr>
            </w:pPr>
            <w:r>
              <w:rPr>
                <w:rFonts w:hint="eastAsia" w:ascii="仿宋_GB2312" w:hAnsi="仿宋" w:eastAsia="仿宋_GB2312" w:cs="仿宋"/>
                <w:color w:val="auto"/>
                <w:lang w:eastAsia="zh-CN"/>
              </w:rPr>
              <w:t>下</w:t>
            </w:r>
            <w:r>
              <w:rPr>
                <w:rFonts w:hint="eastAsia" w:ascii="仿宋_GB2312" w:hAnsi="仿宋" w:eastAsia="仿宋_GB2312" w:cs="仿宋"/>
                <w:color w:val="auto"/>
              </w:rPr>
              <w:t>午</w:t>
            </w:r>
            <w:r>
              <w:rPr>
                <w:rFonts w:hint="eastAsia" w:ascii="仿宋_GB2312" w:hAnsi="仿宋" w:eastAsia="仿宋_GB2312" w:cs="仿宋"/>
                <w:color w:val="auto"/>
                <w:lang w:val="en-US" w:eastAsia="zh-CN"/>
              </w:rPr>
              <w:t>2：00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-5:00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银川国际交流</w:t>
            </w:r>
          </w:p>
          <w:p>
            <w:pPr>
              <w:spacing w:beforeLines="0" w:afterLines="0" w:line="300" w:lineRule="exact"/>
              <w:jc w:val="left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中心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一楼黄河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45" w:type="dxa"/>
            <w:vMerge w:val="continue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4076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2.航天航空及遥感测绘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技术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成果对接推介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会</w:t>
            </w:r>
          </w:p>
        </w:tc>
        <w:tc>
          <w:tcPr>
            <w:tcW w:w="185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9月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日上午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9:00-12:00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银川国际交流中心一楼多功能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45" w:type="dxa"/>
            <w:vMerge w:val="continue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4076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智能制造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技术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成果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对接推介会</w:t>
            </w:r>
          </w:p>
        </w:tc>
        <w:tc>
          <w:tcPr>
            <w:tcW w:w="185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9月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日上午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9:00-12:00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银川国际交流中心一楼多功能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45" w:type="dxa"/>
            <w:vMerge w:val="continue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4076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环境保护高新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技术对接推介会</w:t>
            </w:r>
          </w:p>
        </w:tc>
        <w:tc>
          <w:tcPr>
            <w:tcW w:w="185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9月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日上午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9:00-12:00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银川国际交流中心一楼多功能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45" w:type="dxa"/>
            <w:vMerge w:val="continue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4076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5.农业机器人与农业物联网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技术对接推介会</w:t>
            </w:r>
          </w:p>
        </w:tc>
        <w:tc>
          <w:tcPr>
            <w:tcW w:w="185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9月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日下午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2:00-5:30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银川国际交流中心一楼多功能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45" w:type="dxa"/>
            <w:vMerge w:val="continue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4076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6.绿色发展与新能源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技术对接推介会</w:t>
            </w:r>
          </w:p>
        </w:tc>
        <w:tc>
          <w:tcPr>
            <w:tcW w:w="185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9月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日下午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2:00-5:30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银川国际交流中心一楼多功能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45" w:type="dxa"/>
            <w:vMerge w:val="continue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407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7.国际技术转移及科技合作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成果对接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推介会</w:t>
            </w:r>
          </w:p>
        </w:tc>
        <w:tc>
          <w:tcPr>
            <w:tcW w:w="185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9月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日下午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2:00-5:30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银川国际交流中心一楼多功能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45" w:type="dxa"/>
            <w:vMerge w:val="continue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407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8.中医药技术成果专场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对接推介会</w:t>
            </w:r>
          </w:p>
        </w:tc>
        <w:tc>
          <w:tcPr>
            <w:tcW w:w="185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9月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午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9:00-11:30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银川国际交流中心一楼多功能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45" w:type="dxa"/>
            <w:vMerge w:val="continue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407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9.中国光电技术成果专场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对接推介会</w:t>
            </w:r>
          </w:p>
        </w:tc>
        <w:tc>
          <w:tcPr>
            <w:tcW w:w="185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9月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午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9:00-11:30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荣光集团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多功能会议室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45" w:type="dxa"/>
            <w:vMerge w:val="continue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407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10.中国气象卫星发展技术成果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对接推介会</w:t>
            </w:r>
          </w:p>
        </w:tc>
        <w:tc>
          <w:tcPr>
            <w:tcW w:w="185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9月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午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9:00-11:30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银川国际交流中心一楼多功能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45" w:type="dxa"/>
            <w:vMerge w:val="continue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407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11.中国—阿拉伯国家地学合作推进交流会</w:t>
            </w:r>
          </w:p>
        </w:tc>
        <w:tc>
          <w:tcPr>
            <w:tcW w:w="185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9月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日下午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2:00-5:30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银川国际交流中心一楼多功能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45" w:type="dxa"/>
            <w:vMerge w:val="continue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407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12.中阿技术转移专家委员会启动会</w:t>
            </w:r>
          </w:p>
        </w:tc>
        <w:tc>
          <w:tcPr>
            <w:tcW w:w="185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9月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午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9:00-11:00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中阿技术转移中心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会议室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45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4076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13.中阿技术转移法律服务专家委员会启动会</w:t>
            </w:r>
          </w:p>
        </w:tc>
        <w:tc>
          <w:tcPr>
            <w:tcW w:w="185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48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9月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日下午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2:00-5:30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中阿技术转移中心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会议室</w:t>
            </w:r>
          </w:p>
        </w:tc>
      </w:tr>
    </w:tbl>
    <w:p>
      <w:pPr>
        <w:spacing w:beforeLines="0" w:afterLines="0" w:line="300" w:lineRule="exac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加盖单位公章，传真至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0951-8735160</w:t>
      </w:r>
      <w:r>
        <w:rPr>
          <w:rFonts w:hint="eastAsia" w:ascii="仿宋_GB2312" w:hAnsi="仿宋" w:eastAsia="仿宋_GB2312"/>
          <w:sz w:val="24"/>
          <w:szCs w:val="24"/>
        </w:rPr>
        <w:t>并发送盖章扫描件及照片至邮箱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meeting2019@casttc.org</w:t>
      </w:r>
      <w:r>
        <w:rPr>
          <w:rFonts w:hint="eastAsia" w:ascii="仿宋_GB2312" w:hAnsi="仿宋" w:eastAsia="仿宋_GB2312"/>
          <w:sz w:val="24"/>
          <w:szCs w:val="24"/>
        </w:rPr>
        <w:t>。报名截止日期8月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16</w:t>
      </w:r>
      <w:r>
        <w:rPr>
          <w:rFonts w:hint="eastAsia" w:ascii="仿宋_GB2312" w:hAnsi="仿宋" w:eastAsia="仿宋_GB2312"/>
          <w:sz w:val="24"/>
          <w:szCs w:val="24"/>
        </w:rPr>
        <w:t>日。</w:t>
      </w:r>
    </w:p>
    <w:p>
      <w:pPr>
        <w:spacing w:line="480" w:lineRule="exact"/>
        <w:rPr>
          <w:rFonts w:hint="eastAsia" w:ascii="仿宋_GB2312" w:hAnsi="仿宋" w:eastAsia="仿宋_GB2312"/>
          <w:w w:val="95"/>
          <w:sz w:val="32"/>
          <w:szCs w:val="32"/>
        </w:rPr>
      </w:pPr>
    </w:p>
    <w:p>
      <w:pPr>
        <w:spacing w:line="480" w:lineRule="exact"/>
        <w:rPr>
          <w:rFonts w:hint="eastAsia" w:ascii="仿宋_GB2312" w:hAnsi="仿宋" w:eastAsia="仿宋_GB2312"/>
          <w:w w:val="95"/>
          <w:sz w:val="32"/>
          <w:szCs w:val="32"/>
        </w:rPr>
      </w:pPr>
    </w:p>
    <w:p>
      <w:pPr>
        <w:spacing w:line="480" w:lineRule="exact"/>
        <w:rPr>
          <w:rFonts w:hint="eastAsia" w:ascii="仿宋_GB2312" w:hAnsi="仿宋" w:eastAsia="仿宋_GB2312"/>
          <w:w w:val="95"/>
          <w:sz w:val="32"/>
          <w:szCs w:val="32"/>
        </w:rPr>
      </w:pPr>
    </w:p>
    <w:p>
      <w:pPr>
        <w:spacing w:line="480" w:lineRule="exact"/>
        <w:rPr>
          <w:rFonts w:hint="eastAsia" w:ascii="仿宋_GB2312" w:hAnsi="仿宋" w:eastAsia="仿宋_GB2312"/>
          <w:w w:val="95"/>
          <w:sz w:val="32"/>
          <w:szCs w:val="32"/>
        </w:rPr>
      </w:pPr>
    </w:p>
    <w:p>
      <w:pPr>
        <w:spacing w:line="480" w:lineRule="exact"/>
        <w:rPr>
          <w:rFonts w:hint="eastAsia" w:ascii="仿宋_GB2312" w:hAnsi="仿宋" w:eastAsia="仿宋_GB2312"/>
          <w:w w:val="95"/>
          <w:sz w:val="32"/>
          <w:szCs w:val="32"/>
        </w:rPr>
      </w:pPr>
    </w:p>
    <w:p>
      <w:pPr>
        <w:spacing w:line="480" w:lineRule="exact"/>
        <w:rPr>
          <w:rFonts w:hint="eastAsia" w:ascii="仿宋_GB2312" w:hAnsi="仿宋" w:eastAsia="仿宋_GB2312"/>
          <w:w w:val="95"/>
          <w:sz w:val="32"/>
          <w:szCs w:val="32"/>
        </w:rPr>
      </w:pPr>
    </w:p>
    <w:p>
      <w:pPr>
        <w:spacing w:line="480" w:lineRule="exact"/>
        <w:rPr>
          <w:rFonts w:hint="eastAsia" w:ascii="仿宋_GB2312" w:hAnsi="仿宋" w:eastAsia="仿宋_GB2312"/>
          <w:w w:val="95"/>
          <w:sz w:val="32"/>
          <w:szCs w:val="32"/>
        </w:rPr>
      </w:pPr>
    </w:p>
    <w:p>
      <w:pPr>
        <w:spacing w:line="480" w:lineRule="exact"/>
        <w:rPr>
          <w:rFonts w:hint="eastAsia" w:ascii="仿宋_GB2312" w:hAnsi="仿宋" w:eastAsia="仿宋_GB2312"/>
          <w:w w:val="95"/>
          <w:sz w:val="32"/>
          <w:szCs w:val="32"/>
        </w:rPr>
      </w:pPr>
    </w:p>
    <w:p>
      <w:pPr>
        <w:spacing w:line="480" w:lineRule="exact"/>
        <w:rPr>
          <w:rFonts w:hint="eastAsia" w:ascii="仿宋_GB2312" w:hAnsi="仿宋" w:eastAsia="仿宋_GB2312"/>
          <w:w w:val="95"/>
          <w:sz w:val="32"/>
          <w:szCs w:val="32"/>
        </w:rPr>
      </w:pPr>
    </w:p>
    <w:p>
      <w:pPr>
        <w:spacing w:line="480" w:lineRule="exact"/>
        <w:rPr>
          <w:rFonts w:hint="eastAsia" w:ascii="仿宋_GB2312" w:hAnsi="仿宋" w:eastAsia="仿宋_GB2312"/>
          <w:w w:val="95"/>
          <w:sz w:val="32"/>
          <w:szCs w:val="32"/>
        </w:rPr>
      </w:pPr>
    </w:p>
    <w:p>
      <w:pPr>
        <w:spacing w:line="480" w:lineRule="exact"/>
        <w:rPr>
          <w:rFonts w:hint="eastAsia" w:ascii="仿宋_GB2312" w:hAnsi="仿宋" w:eastAsia="仿宋_GB2312"/>
          <w:w w:val="95"/>
          <w:sz w:val="32"/>
          <w:szCs w:val="32"/>
        </w:rPr>
      </w:pPr>
    </w:p>
    <w:p>
      <w:pPr>
        <w:spacing w:line="480" w:lineRule="exact"/>
        <w:rPr>
          <w:rFonts w:hint="eastAsia" w:ascii="仿宋_GB2312" w:hAnsi="仿宋" w:eastAsia="仿宋_GB2312"/>
          <w:w w:val="95"/>
          <w:sz w:val="32"/>
          <w:szCs w:val="32"/>
        </w:rPr>
      </w:pPr>
    </w:p>
    <w:p>
      <w:pPr>
        <w:spacing w:line="480" w:lineRule="exact"/>
        <w:rPr>
          <w:rFonts w:hint="eastAsia" w:ascii="仿宋_GB2312" w:hAnsi="仿宋" w:eastAsia="仿宋_GB2312"/>
          <w:w w:val="95"/>
          <w:sz w:val="32"/>
          <w:szCs w:val="32"/>
        </w:rPr>
      </w:pPr>
    </w:p>
    <w:p>
      <w:pPr>
        <w:spacing w:line="480" w:lineRule="exact"/>
        <w:rPr>
          <w:rFonts w:hint="eastAsia" w:ascii="仿宋_GB2312" w:hAnsi="仿宋" w:eastAsia="仿宋_GB2312"/>
          <w:w w:val="95"/>
          <w:sz w:val="32"/>
          <w:szCs w:val="32"/>
        </w:rPr>
      </w:pPr>
    </w:p>
    <w:p>
      <w:pPr>
        <w:spacing w:line="480" w:lineRule="exact"/>
        <w:rPr>
          <w:rFonts w:hint="eastAsia" w:ascii="仿宋_GB2312" w:hAnsi="仿宋" w:eastAsia="仿宋_GB2312"/>
          <w:w w:val="95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|..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21D58"/>
    <w:rsid w:val="43221D58"/>
    <w:rsid w:val="44BB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|..." w:hAnsi="Calibri" w:eastAsia="微软雅黑|..." w:cs="微软雅黑|..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2019-07-04T09:03:00Z</dcterms:created>
  <dc:creator>许多行</dc:creator>
  <cp:lastModifiedBy>许多行</cp:lastModifiedBy>
  <dcterms:modified xsi:type="dcterms:W3CDTF">2019-07-04T09:06:00Z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